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068E" w14:textId="71F8BB99" w:rsidR="00B422EC" w:rsidRPr="00F27FF1" w:rsidRDefault="00DB0934" w:rsidP="00643D8A">
      <w:pPr>
        <w:pStyle w:val="MonthDayYear"/>
        <w:rPr>
          <w:iCs/>
        </w:rPr>
      </w:pPr>
      <w:r>
        <w:t>August 2023</w:t>
      </w:r>
    </w:p>
    <w:p w14:paraId="4EFE4BFA" w14:textId="1C8A9A1A" w:rsidR="007F0F63" w:rsidRPr="00F27FF1" w:rsidRDefault="004545FD" w:rsidP="009D1522">
      <w:pPr>
        <w:pStyle w:val="Topline"/>
        <w:rPr>
          <w:lang w:val="de-DE"/>
        </w:rPr>
      </w:pPr>
      <w:r>
        <w:rPr>
          <w:lang w:val="de-DE"/>
        </w:rPr>
        <w:t>Neue Edukati</w:t>
      </w:r>
      <w:r w:rsidR="002146FE">
        <w:rPr>
          <w:lang w:val="de-DE"/>
        </w:rPr>
        <w:t>v</w:t>
      </w:r>
      <w:r>
        <w:rPr>
          <w:lang w:val="de-DE"/>
        </w:rPr>
        <w:t xml:space="preserve">-Kampagne: </w:t>
      </w:r>
      <w:r w:rsidR="00DB0934">
        <w:rPr>
          <w:lang w:val="de-DE"/>
        </w:rPr>
        <w:t>Weil es einen Unterschied macht!</w:t>
      </w:r>
    </w:p>
    <w:p w14:paraId="0CB5A039" w14:textId="698A2346" w:rsidR="007F0F63" w:rsidRPr="00A3756F" w:rsidRDefault="00DB0934" w:rsidP="00A3756F">
      <w:pPr>
        <w:rPr>
          <w:rStyle w:val="Headline"/>
        </w:rPr>
      </w:pPr>
      <w:r>
        <w:rPr>
          <w:rStyle w:val="Headline"/>
        </w:rPr>
        <w:t xml:space="preserve">Henkel </w:t>
      </w:r>
      <w:r w:rsidR="00396808">
        <w:rPr>
          <w:rStyle w:val="Headline"/>
        </w:rPr>
        <w:t xml:space="preserve">präsentiert </w:t>
      </w:r>
      <w:r w:rsidR="004545FD">
        <w:rPr>
          <w:rStyle w:val="Headline"/>
        </w:rPr>
        <w:t xml:space="preserve">nachhaltige und kostensparende </w:t>
      </w:r>
      <w:r w:rsidR="002146FE">
        <w:rPr>
          <w:rStyle w:val="Headline"/>
        </w:rPr>
        <w:t>Kosmetik</w:t>
      </w:r>
      <w:r w:rsidR="004545FD">
        <w:rPr>
          <w:rStyle w:val="Headline"/>
        </w:rPr>
        <w:t xml:space="preserve">- und Haushaltsroutinen für </w:t>
      </w:r>
      <w:r w:rsidR="00954B95">
        <w:rPr>
          <w:rStyle w:val="Headline"/>
        </w:rPr>
        <w:t>z</w:t>
      </w:r>
      <w:r w:rsidR="004545FD">
        <w:rPr>
          <w:rStyle w:val="Headline"/>
        </w:rPr>
        <w:t>uhause</w:t>
      </w:r>
    </w:p>
    <w:p w14:paraId="2ED05B7D" w14:textId="77777777" w:rsidR="00852511" w:rsidRPr="00F27FF1" w:rsidRDefault="00852511" w:rsidP="00365E44"/>
    <w:p w14:paraId="1B214EB7" w14:textId="441BE66D" w:rsidR="00B61457" w:rsidRPr="00101EC5" w:rsidRDefault="004545FD" w:rsidP="009C688C">
      <w:pPr>
        <w:rPr>
          <w:rFonts w:cs="Segoe UI"/>
          <w:sz w:val="16"/>
          <w:szCs w:val="16"/>
        </w:rPr>
      </w:pPr>
      <w:r>
        <w:rPr>
          <w:rFonts w:cs="Segoe UI"/>
          <w:szCs w:val="22"/>
        </w:rPr>
        <w:t>Mehr als drei Viertel</w:t>
      </w:r>
      <w:r w:rsidR="00725FC4">
        <w:rPr>
          <w:rFonts w:cs="Segoe UI"/>
          <w:szCs w:val="22"/>
        </w:rPr>
        <w:t>*</w:t>
      </w:r>
      <w:r>
        <w:rPr>
          <w:rFonts w:cs="Segoe UI"/>
          <w:szCs w:val="22"/>
        </w:rPr>
        <w:t xml:space="preserve"> des CO</w:t>
      </w:r>
      <w:r w:rsidRPr="002146FE">
        <w:rPr>
          <w:rFonts w:cs="Segoe UI"/>
          <w:szCs w:val="22"/>
          <w:vertAlign w:val="subscript"/>
        </w:rPr>
        <w:t>2</w:t>
      </w:r>
      <w:r>
        <w:rPr>
          <w:rFonts w:cs="Segoe UI"/>
          <w:szCs w:val="22"/>
        </w:rPr>
        <w:t>-Fußabdrucks</w:t>
      </w:r>
      <w:r w:rsidR="009C688C">
        <w:rPr>
          <w:rFonts w:cs="Segoe UI"/>
          <w:szCs w:val="22"/>
        </w:rPr>
        <w:t xml:space="preserve"> der Kosmetik- und Haushaltsprodukte von Henkel Consumer Brands </w:t>
      </w:r>
      <w:r w:rsidR="002146FE">
        <w:rPr>
          <w:rFonts w:cs="Segoe UI"/>
          <w:szCs w:val="22"/>
        </w:rPr>
        <w:t>entstehen bei der</w:t>
      </w:r>
      <w:r w:rsidR="009C688C">
        <w:rPr>
          <w:rFonts w:cs="Segoe UI"/>
          <w:szCs w:val="22"/>
        </w:rPr>
        <w:t>en</w:t>
      </w:r>
      <w:r w:rsidR="002146FE">
        <w:rPr>
          <w:rFonts w:cs="Segoe UI"/>
          <w:szCs w:val="22"/>
        </w:rPr>
        <w:t xml:space="preserve"> Anwendung</w:t>
      </w:r>
      <w:r w:rsidR="009C688C">
        <w:rPr>
          <w:rFonts w:cs="Segoe UI"/>
          <w:szCs w:val="22"/>
        </w:rPr>
        <w:t xml:space="preserve">. Auf der neuen Website </w:t>
      </w:r>
      <w:hyperlink r:id="rId12" w:history="1">
        <w:r w:rsidR="009C688C" w:rsidRPr="00D72D25">
          <w:rPr>
            <w:rStyle w:val="Hyperlink"/>
            <w:rFonts w:cs="Segoe UI"/>
            <w:sz w:val="22"/>
            <w:szCs w:val="22"/>
          </w:rPr>
          <w:t>www.weileseinenunterschiedmacht.at</w:t>
        </w:r>
      </w:hyperlink>
      <w:r w:rsidR="009C688C">
        <w:rPr>
          <w:rFonts w:cs="Segoe UI"/>
          <w:szCs w:val="22"/>
        </w:rPr>
        <w:t xml:space="preserve"> zeigt Henkel </w:t>
      </w:r>
      <w:proofErr w:type="spellStart"/>
      <w:proofErr w:type="gramStart"/>
      <w:r w:rsidR="009C688C">
        <w:rPr>
          <w:rFonts w:cs="Segoe UI"/>
          <w:szCs w:val="22"/>
        </w:rPr>
        <w:t>Konsument:innen</w:t>
      </w:r>
      <w:proofErr w:type="spellEnd"/>
      <w:proofErr w:type="gramEnd"/>
      <w:r w:rsidR="009C688C">
        <w:rPr>
          <w:rFonts w:cs="Segoe UI"/>
          <w:szCs w:val="22"/>
        </w:rPr>
        <w:t xml:space="preserve">, wie sie diesen Anteil reduzieren und damit Wasser, Energie und auch Kosten einsparen können. Begleitet wird die </w:t>
      </w:r>
      <w:r w:rsidR="00EF1B17">
        <w:rPr>
          <w:rFonts w:cs="Segoe UI"/>
          <w:szCs w:val="22"/>
        </w:rPr>
        <w:t>Gemeinschaftsi</w:t>
      </w:r>
      <w:r w:rsidR="009C688C">
        <w:rPr>
          <w:rFonts w:cs="Segoe UI"/>
          <w:szCs w:val="22"/>
        </w:rPr>
        <w:t>nitiative</w:t>
      </w:r>
      <w:r w:rsidR="00EF1B17">
        <w:rPr>
          <w:rFonts w:cs="Segoe UI"/>
          <w:szCs w:val="22"/>
        </w:rPr>
        <w:t xml:space="preserve"> der Marken </w:t>
      </w:r>
      <w:r w:rsidR="00011D84">
        <w:rPr>
          <w:rFonts w:cs="Segoe UI"/>
          <w:szCs w:val="22"/>
        </w:rPr>
        <w:t xml:space="preserve">Fa, Gliss, Nature Box, </w:t>
      </w:r>
      <w:proofErr w:type="spellStart"/>
      <w:r w:rsidR="00011D84">
        <w:rPr>
          <w:rFonts w:cs="Segoe UI"/>
          <w:szCs w:val="22"/>
        </w:rPr>
        <w:t>Glem</w:t>
      </w:r>
      <w:proofErr w:type="spellEnd"/>
      <w:r w:rsidR="00011D84">
        <w:rPr>
          <w:rFonts w:cs="Segoe UI"/>
          <w:szCs w:val="22"/>
        </w:rPr>
        <w:t xml:space="preserve"> vital, Persil, </w:t>
      </w:r>
      <w:proofErr w:type="spellStart"/>
      <w:r w:rsidR="00011D84">
        <w:rPr>
          <w:rFonts w:cs="Segoe UI"/>
          <w:szCs w:val="22"/>
        </w:rPr>
        <w:t>Somat</w:t>
      </w:r>
      <w:proofErr w:type="spellEnd"/>
      <w:r w:rsidR="00011D84">
        <w:rPr>
          <w:rFonts w:cs="Segoe UI"/>
          <w:szCs w:val="22"/>
        </w:rPr>
        <w:t xml:space="preserve">, </w:t>
      </w:r>
      <w:proofErr w:type="spellStart"/>
      <w:r w:rsidR="00011D84">
        <w:rPr>
          <w:rFonts w:cs="Segoe UI"/>
          <w:szCs w:val="22"/>
        </w:rPr>
        <w:t>fewa</w:t>
      </w:r>
      <w:proofErr w:type="spellEnd"/>
      <w:r w:rsidR="00011D84">
        <w:rPr>
          <w:rFonts w:cs="Segoe UI"/>
          <w:szCs w:val="22"/>
        </w:rPr>
        <w:t xml:space="preserve"> und Pril </w:t>
      </w:r>
      <w:r w:rsidR="00756B52">
        <w:rPr>
          <w:rFonts w:cs="Segoe UI"/>
          <w:szCs w:val="22"/>
        </w:rPr>
        <w:t xml:space="preserve">unter dem Slogan „Weil es einen Unterschied macht“ </w:t>
      </w:r>
      <w:r w:rsidR="009C688C">
        <w:rPr>
          <w:rFonts w:cs="Segoe UI"/>
          <w:szCs w:val="22"/>
        </w:rPr>
        <w:t xml:space="preserve">ab September mit </w:t>
      </w:r>
      <w:r w:rsidR="00146C4C">
        <w:rPr>
          <w:rFonts w:cs="Segoe UI"/>
          <w:szCs w:val="22"/>
        </w:rPr>
        <w:t>Maßnahmen am POS</w:t>
      </w:r>
      <w:r w:rsidR="0073532B">
        <w:rPr>
          <w:rFonts w:cs="Segoe UI"/>
          <w:szCs w:val="22"/>
        </w:rPr>
        <w:t xml:space="preserve">, </w:t>
      </w:r>
      <w:r w:rsidR="009C688C">
        <w:rPr>
          <w:rFonts w:cs="Segoe UI"/>
          <w:szCs w:val="22"/>
        </w:rPr>
        <w:t>einer starken, nationalen Online-Kampagne in Social Media</w:t>
      </w:r>
      <w:r w:rsidR="0073532B">
        <w:rPr>
          <w:rFonts w:cs="Segoe UI"/>
          <w:szCs w:val="22"/>
        </w:rPr>
        <w:t xml:space="preserve"> sowie</w:t>
      </w:r>
      <w:r w:rsidR="004F4B85">
        <w:rPr>
          <w:rFonts w:cs="Segoe UI"/>
          <w:szCs w:val="22"/>
        </w:rPr>
        <w:t xml:space="preserve"> auf der Community-Plattform Frag-Team-Clean</w:t>
      </w:r>
      <w:r w:rsidR="009C688C">
        <w:rPr>
          <w:rFonts w:cs="Segoe UI"/>
          <w:szCs w:val="22"/>
        </w:rPr>
        <w:t>.</w:t>
      </w:r>
      <w:r w:rsidR="00101EC5">
        <w:rPr>
          <w:rFonts w:cs="Segoe UI"/>
          <w:szCs w:val="22"/>
        </w:rPr>
        <w:t xml:space="preserve"> </w:t>
      </w:r>
    </w:p>
    <w:p w14:paraId="31892FB4" w14:textId="77777777" w:rsidR="009C688C" w:rsidRDefault="009C688C" w:rsidP="009C688C">
      <w:pPr>
        <w:rPr>
          <w:rFonts w:cs="Segoe UI"/>
          <w:szCs w:val="22"/>
        </w:rPr>
      </w:pPr>
    </w:p>
    <w:p w14:paraId="1D70CC51" w14:textId="50815769" w:rsidR="009C688C" w:rsidRDefault="009C688C" w:rsidP="009C688C">
      <w:pPr>
        <w:rPr>
          <w:rFonts w:cs="Segoe UI"/>
          <w:szCs w:val="22"/>
        </w:rPr>
      </w:pPr>
      <w:r>
        <w:rPr>
          <w:rFonts w:cs="Segoe UI"/>
          <w:szCs w:val="22"/>
        </w:rPr>
        <w:t>In Österreich werden jährlich rund 76 Millionen Henkel-Produkte aus den Kategorien Kosmetik &amp; Körperpflege und Wasch- und Reinigungsmittel verkauft.</w:t>
      </w:r>
      <w:r w:rsidR="000F2EF0">
        <w:rPr>
          <w:rFonts w:cs="Segoe UI"/>
          <w:szCs w:val="22"/>
        </w:rPr>
        <w:t xml:space="preserve"> „Das sind</w:t>
      </w:r>
      <w:r>
        <w:rPr>
          <w:rFonts w:cs="Segoe UI"/>
          <w:szCs w:val="22"/>
        </w:rPr>
        <w:t xml:space="preserve"> 76 Millionen Möglichkeit</w:t>
      </w:r>
      <w:r w:rsidR="00502560">
        <w:rPr>
          <w:rFonts w:cs="Segoe UI"/>
          <w:szCs w:val="22"/>
        </w:rPr>
        <w:t>en</w:t>
      </w:r>
      <w:r>
        <w:rPr>
          <w:rFonts w:cs="Segoe UI"/>
          <w:szCs w:val="22"/>
        </w:rPr>
        <w:t xml:space="preserve">, </w:t>
      </w:r>
      <w:r w:rsidR="00D500F5">
        <w:rPr>
          <w:rFonts w:cs="Segoe UI"/>
          <w:szCs w:val="22"/>
        </w:rPr>
        <w:t xml:space="preserve">durch </w:t>
      </w:r>
      <w:r w:rsidR="000E7BF3">
        <w:rPr>
          <w:rFonts w:cs="Segoe UI"/>
          <w:szCs w:val="22"/>
        </w:rPr>
        <w:t xml:space="preserve">gezielte </w:t>
      </w:r>
      <w:r w:rsidR="00D500F5">
        <w:rPr>
          <w:rFonts w:cs="Segoe UI"/>
          <w:szCs w:val="22"/>
        </w:rPr>
        <w:t>Anwendung</w:t>
      </w:r>
      <w:r w:rsidR="009B23EB">
        <w:rPr>
          <w:rFonts w:cs="Segoe UI"/>
          <w:szCs w:val="22"/>
        </w:rPr>
        <w:t xml:space="preserve"> </w:t>
      </w:r>
      <w:r w:rsidR="000B24FA">
        <w:rPr>
          <w:rFonts w:cs="Segoe UI"/>
          <w:szCs w:val="22"/>
        </w:rPr>
        <w:t>dieser Produkte</w:t>
      </w:r>
      <w:r w:rsidR="00F56D25">
        <w:rPr>
          <w:rFonts w:cs="Segoe UI"/>
          <w:szCs w:val="22"/>
        </w:rPr>
        <w:t xml:space="preserve"> </w:t>
      </w:r>
      <w:r>
        <w:rPr>
          <w:rFonts w:cs="Segoe UI"/>
          <w:szCs w:val="22"/>
        </w:rPr>
        <w:t xml:space="preserve">einen </w:t>
      </w:r>
      <w:r w:rsidR="00672F0A">
        <w:rPr>
          <w:rFonts w:cs="Segoe UI"/>
          <w:szCs w:val="22"/>
        </w:rPr>
        <w:t xml:space="preserve">individuellen </w:t>
      </w:r>
      <w:r>
        <w:rPr>
          <w:rFonts w:cs="Segoe UI"/>
          <w:szCs w:val="22"/>
        </w:rPr>
        <w:t>Beitrag zur CO</w:t>
      </w:r>
      <w:r w:rsidRPr="00A8521D">
        <w:rPr>
          <w:rFonts w:cs="Segoe UI"/>
          <w:szCs w:val="22"/>
          <w:vertAlign w:val="subscript"/>
        </w:rPr>
        <w:t>2</w:t>
      </w:r>
      <w:r w:rsidR="00502560">
        <w:rPr>
          <w:rFonts w:cs="Segoe UI"/>
          <w:szCs w:val="22"/>
        </w:rPr>
        <w:t>-Fußabdruck</w:t>
      </w:r>
      <w:r w:rsidR="00556384">
        <w:rPr>
          <w:rFonts w:cs="Segoe UI"/>
          <w:szCs w:val="22"/>
        </w:rPr>
        <w:t>-Reduktion</w:t>
      </w:r>
      <w:r w:rsidR="00502560">
        <w:rPr>
          <w:rFonts w:cs="Segoe UI"/>
          <w:szCs w:val="22"/>
        </w:rPr>
        <w:t xml:space="preserve"> zu leisten“, bringt es Barbara Gur, </w:t>
      </w:r>
      <w:proofErr w:type="spellStart"/>
      <w:r w:rsidR="00502560">
        <w:rPr>
          <w:rFonts w:cs="Segoe UI"/>
          <w:szCs w:val="22"/>
        </w:rPr>
        <w:t>Sustainability</w:t>
      </w:r>
      <w:proofErr w:type="spellEnd"/>
      <w:r w:rsidR="00502560">
        <w:rPr>
          <w:rFonts w:cs="Segoe UI"/>
          <w:szCs w:val="22"/>
        </w:rPr>
        <w:t xml:space="preserve"> Manager Henkel Consumer Brands Österreich, auf den Punkt.</w:t>
      </w:r>
      <w:r w:rsidR="009176B5">
        <w:rPr>
          <w:rFonts w:cs="Segoe UI"/>
          <w:szCs w:val="22"/>
        </w:rPr>
        <w:t xml:space="preserve"> „Denn es sind die kleinen Schritte, </w:t>
      </w:r>
      <w:r w:rsidR="006E3BE9">
        <w:rPr>
          <w:rFonts w:cs="Segoe UI"/>
          <w:szCs w:val="22"/>
        </w:rPr>
        <w:t>die große Wirkung zeigen.</w:t>
      </w:r>
      <w:r w:rsidR="0001624D">
        <w:rPr>
          <w:rFonts w:cs="Segoe UI"/>
          <w:szCs w:val="22"/>
        </w:rPr>
        <w:t xml:space="preserve"> </w:t>
      </w:r>
      <w:r w:rsidR="00544C2E">
        <w:rPr>
          <w:rFonts w:cs="Segoe UI"/>
          <w:szCs w:val="22"/>
        </w:rPr>
        <w:t>Verringert man</w:t>
      </w:r>
      <w:r w:rsidR="0001624D">
        <w:rPr>
          <w:rFonts w:cs="Segoe UI"/>
          <w:szCs w:val="22"/>
        </w:rPr>
        <w:t xml:space="preserve"> die Duschzeit beispielsweise von durchschnittlich sechs auf vier Minuten</w:t>
      </w:r>
      <w:r w:rsidR="00544C2E">
        <w:rPr>
          <w:rFonts w:cs="Segoe UI"/>
          <w:szCs w:val="22"/>
        </w:rPr>
        <w:t xml:space="preserve">, werden </w:t>
      </w:r>
      <w:r w:rsidR="007162BE">
        <w:rPr>
          <w:rFonts w:cs="Segoe UI"/>
          <w:szCs w:val="22"/>
        </w:rPr>
        <w:t xml:space="preserve">bereits </w:t>
      </w:r>
      <w:r w:rsidR="00544C2E">
        <w:rPr>
          <w:rFonts w:cs="Segoe UI"/>
          <w:szCs w:val="22"/>
        </w:rPr>
        <w:t>mehr als 12 Liter Wasser gespart</w:t>
      </w:r>
      <w:r w:rsidR="007162BE">
        <w:rPr>
          <w:rFonts w:cs="Segoe UI"/>
          <w:szCs w:val="22"/>
        </w:rPr>
        <w:t>.“</w:t>
      </w:r>
      <w:r w:rsidR="00EE448C">
        <w:rPr>
          <w:rFonts w:cs="Segoe UI"/>
          <w:szCs w:val="22"/>
        </w:rPr>
        <w:t xml:space="preserve"> Auch der Griff zu recycelten Produktverpackungen, das Lufttrocknen de</w:t>
      </w:r>
      <w:r w:rsidR="006F7AA5">
        <w:rPr>
          <w:rFonts w:cs="Segoe UI"/>
          <w:szCs w:val="22"/>
        </w:rPr>
        <w:t>r</w:t>
      </w:r>
      <w:r w:rsidR="00EE448C">
        <w:rPr>
          <w:rFonts w:cs="Segoe UI"/>
          <w:szCs w:val="22"/>
        </w:rPr>
        <w:t xml:space="preserve"> Haare </w:t>
      </w:r>
      <w:r w:rsidR="00C3430B">
        <w:rPr>
          <w:rFonts w:cs="Segoe UI"/>
          <w:szCs w:val="22"/>
        </w:rPr>
        <w:t xml:space="preserve">oder die Wahl des Eco-Programms </w:t>
      </w:r>
      <w:r w:rsidR="00917883">
        <w:rPr>
          <w:rFonts w:cs="Segoe UI"/>
          <w:szCs w:val="22"/>
        </w:rPr>
        <w:t xml:space="preserve">beim Wäschewaschen </w:t>
      </w:r>
      <w:r w:rsidR="00371551">
        <w:rPr>
          <w:rFonts w:cs="Segoe UI"/>
          <w:szCs w:val="22"/>
        </w:rPr>
        <w:t xml:space="preserve">machen einen Unterschied und schonen </w:t>
      </w:r>
      <w:r w:rsidR="00696CAE">
        <w:rPr>
          <w:rFonts w:cs="Segoe UI"/>
          <w:szCs w:val="22"/>
        </w:rPr>
        <w:t>Umwelt und</w:t>
      </w:r>
      <w:r w:rsidR="00371551">
        <w:rPr>
          <w:rFonts w:cs="Segoe UI"/>
          <w:szCs w:val="22"/>
        </w:rPr>
        <w:t xml:space="preserve"> Geldbörse.</w:t>
      </w:r>
    </w:p>
    <w:p w14:paraId="66122A52" w14:textId="77777777" w:rsidR="00371551" w:rsidRDefault="00371551" w:rsidP="009C688C">
      <w:pPr>
        <w:rPr>
          <w:rFonts w:cs="Segoe UI"/>
          <w:szCs w:val="22"/>
        </w:rPr>
      </w:pPr>
    </w:p>
    <w:p w14:paraId="1743E389" w14:textId="48CCB47B" w:rsidR="00371551" w:rsidRPr="007020A2" w:rsidRDefault="007020A2" w:rsidP="009C688C">
      <w:pPr>
        <w:rPr>
          <w:rFonts w:cs="Segoe UI"/>
          <w:b/>
          <w:bCs/>
          <w:szCs w:val="22"/>
        </w:rPr>
      </w:pPr>
      <w:r w:rsidRPr="007020A2">
        <w:rPr>
          <w:rFonts w:cs="Segoe UI"/>
          <w:b/>
          <w:bCs/>
          <w:szCs w:val="22"/>
        </w:rPr>
        <w:t>Kleine Veränderungen im Alltag bewirken große Veränderungen in der Welt</w:t>
      </w:r>
    </w:p>
    <w:p w14:paraId="31A2CD25" w14:textId="120D6491" w:rsidR="007020A2" w:rsidRDefault="007020A2" w:rsidP="009C688C">
      <w:pPr>
        <w:rPr>
          <w:rFonts w:cs="Segoe UI"/>
          <w:szCs w:val="22"/>
        </w:rPr>
      </w:pPr>
      <w:r>
        <w:rPr>
          <w:rFonts w:cs="Segoe UI"/>
          <w:szCs w:val="22"/>
        </w:rPr>
        <w:t xml:space="preserve">Die Idee hinter der Kampagne: </w:t>
      </w:r>
      <w:r w:rsidR="00DC005A">
        <w:rPr>
          <w:rFonts w:cs="Segoe UI"/>
          <w:szCs w:val="22"/>
        </w:rPr>
        <w:t>Es sind viele kleine</w:t>
      </w:r>
      <w:r w:rsidR="008769F6">
        <w:rPr>
          <w:rFonts w:cs="Segoe UI"/>
          <w:szCs w:val="22"/>
        </w:rPr>
        <w:t xml:space="preserve"> </w:t>
      </w:r>
      <w:r w:rsidR="00EA6BB5">
        <w:rPr>
          <w:rFonts w:cs="Segoe UI"/>
          <w:szCs w:val="22"/>
        </w:rPr>
        <w:t xml:space="preserve">Schritte </w:t>
      </w:r>
      <w:r w:rsidR="008769F6">
        <w:rPr>
          <w:rFonts w:cs="Segoe UI"/>
          <w:szCs w:val="22"/>
        </w:rPr>
        <w:t xml:space="preserve">im Leben, </w:t>
      </w:r>
      <w:r w:rsidR="002F711D">
        <w:rPr>
          <w:rFonts w:cs="Segoe UI"/>
          <w:szCs w:val="22"/>
        </w:rPr>
        <w:t xml:space="preserve">mit denen wir </w:t>
      </w:r>
      <w:r w:rsidR="008769F6">
        <w:rPr>
          <w:rFonts w:cs="Segoe UI"/>
          <w:szCs w:val="22"/>
        </w:rPr>
        <w:t>gemeinsam Großes verändern können.</w:t>
      </w:r>
      <w:r w:rsidR="009343C5">
        <w:rPr>
          <w:rFonts w:cs="Segoe UI"/>
          <w:szCs w:val="22"/>
        </w:rPr>
        <w:t xml:space="preserve"> </w:t>
      </w:r>
      <w:r w:rsidR="00112A3F">
        <w:rPr>
          <w:rFonts w:cs="Segoe UI"/>
          <w:szCs w:val="22"/>
        </w:rPr>
        <w:t xml:space="preserve">Auf </w:t>
      </w:r>
      <w:hyperlink r:id="rId13" w:history="1">
        <w:r w:rsidR="00112A3F" w:rsidRPr="00D72D25">
          <w:rPr>
            <w:rStyle w:val="Hyperlink"/>
            <w:rFonts w:cs="Segoe UI"/>
            <w:sz w:val="22"/>
            <w:szCs w:val="22"/>
          </w:rPr>
          <w:t>www.weileseinenunterschiedmacht.at</w:t>
        </w:r>
      </w:hyperlink>
      <w:r w:rsidR="00112A3F">
        <w:rPr>
          <w:rFonts w:cs="Segoe UI"/>
          <w:szCs w:val="22"/>
        </w:rPr>
        <w:t xml:space="preserve"> finden </w:t>
      </w:r>
      <w:proofErr w:type="spellStart"/>
      <w:proofErr w:type="gramStart"/>
      <w:r w:rsidR="00112A3F">
        <w:rPr>
          <w:rFonts w:cs="Segoe UI"/>
          <w:szCs w:val="22"/>
        </w:rPr>
        <w:t>Konsument:innen</w:t>
      </w:r>
      <w:proofErr w:type="spellEnd"/>
      <w:proofErr w:type="gramEnd"/>
      <w:r w:rsidR="00112A3F">
        <w:rPr>
          <w:rFonts w:cs="Segoe UI"/>
          <w:szCs w:val="22"/>
        </w:rPr>
        <w:t xml:space="preserve"> </w:t>
      </w:r>
      <w:r w:rsidR="005D6D60">
        <w:rPr>
          <w:rFonts w:cs="Segoe UI"/>
          <w:szCs w:val="22"/>
        </w:rPr>
        <w:t>aktuell</w:t>
      </w:r>
      <w:r w:rsidR="00112A3F">
        <w:rPr>
          <w:rFonts w:cs="Segoe UI"/>
          <w:szCs w:val="22"/>
        </w:rPr>
        <w:t xml:space="preserve"> </w:t>
      </w:r>
      <w:hyperlink r:id="rId14" w:history="1">
        <w:r w:rsidR="00112A3F" w:rsidRPr="004B1072">
          <w:rPr>
            <w:rStyle w:val="Hyperlink"/>
            <w:rFonts w:cs="Segoe UI"/>
            <w:sz w:val="22"/>
            <w:szCs w:val="22"/>
          </w:rPr>
          <w:t xml:space="preserve">25 </w:t>
        </w:r>
        <w:r w:rsidR="00AA0886" w:rsidRPr="004B1072">
          <w:rPr>
            <w:rStyle w:val="Hyperlink"/>
            <w:rFonts w:cs="Segoe UI"/>
            <w:sz w:val="22"/>
            <w:szCs w:val="22"/>
          </w:rPr>
          <w:t>Tipps</w:t>
        </w:r>
      </w:hyperlink>
      <w:r w:rsidR="00F73A32">
        <w:rPr>
          <w:rFonts w:cs="Segoe UI"/>
          <w:szCs w:val="22"/>
        </w:rPr>
        <w:t xml:space="preserve">, wie sie ihre </w:t>
      </w:r>
      <w:r w:rsidR="00B30270">
        <w:rPr>
          <w:rFonts w:cs="Segoe UI"/>
          <w:szCs w:val="22"/>
        </w:rPr>
        <w:t>Kosmetik- und Haushalts</w:t>
      </w:r>
      <w:r w:rsidR="00F73A32">
        <w:rPr>
          <w:rFonts w:cs="Segoe UI"/>
          <w:szCs w:val="22"/>
        </w:rPr>
        <w:t>routinen nachhaltiger und damit kostensparender gestalten können</w:t>
      </w:r>
      <w:r w:rsidR="00B30270">
        <w:rPr>
          <w:rFonts w:cs="Segoe UI"/>
          <w:szCs w:val="22"/>
        </w:rPr>
        <w:t xml:space="preserve">. Die </w:t>
      </w:r>
      <w:r w:rsidR="00905BFD">
        <w:rPr>
          <w:rFonts w:cs="Segoe UI"/>
          <w:szCs w:val="22"/>
        </w:rPr>
        <w:t xml:space="preserve">sogenannten </w:t>
      </w:r>
      <w:r w:rsidR="00B30270">
        <w:rPr>
          <w:rFonts w:cs="Segoe UI"/>
          <w:szCs w:val="22"/>
        </w:rPr>
        <w:t>Hacks sind</w:t>
      </w:r>
      <w:r w:rsidR="00905BFD">
        <w:rPr>
          <w:rFonts w:cs="Segoe UI"/>
          <w:szCs w:val="22"/>
        </w:rPr>
        <w:t xml:space="preserve"> gegliedert in </w:t>
      </w:r>
      <w:r w:rsidR="00D04F07">
        <w:rPr>
          <w:rFonts w:cs="Segoe UI"/>
          <w:szCs w:val="22"/>
        </w:rPr>
        <w:t xml:space="preserve">vier Rubriken: </w:t>
      </w:r>
      <w:r w:rsidR="009264BC">
        <w:rPr>
          <w:rFonts w:cs="Segoe UI"/>
          <w:szCs w:val="22"/>
        </w:rPr>
        <w:t>Recycle, Energie, Wasser und Generelle Verwendung.</w:t>
      </w:r>
      <w:r w:rsidR="00F009BF">
        <w:rPr>
          <w:rFonts w:cs="Segoe UI"/>
          <w:szCs w:val="22"/>
        </w:rPr>
        <w:t xml:space="preserve"> Zudem gibt es </w:t>
      </w:r>
      <w:r w:rsidR="00A120F0">
        <w:rPr>
          <w:rFonts w:cs="Segoe UI"/>
          <w:szCs w:val="22"/>
        </w:rPr>
        <w:t xml:space="preserve">eine Auswahl an </w:t>
      </w:r>
      <w:hyperlink r:id="rId15" w:history="1">
        <w:r w:rsidR="00A120F0" w:rsidRPr="00095A97">
          <w:rPr>
            <w:rStyle w:val="Hyperlink"/>
            <w:rFonts w:cs="Segoe UI"/>
            <w:sz w:val="22"/>
            <w:szCs w:val="22"/>
          </w:rPr>
          <w:t>Nachhaltigkeits-Hacks zum Teilen im persönlichen Social Media-Netzwerk</w:t>
        </w:r>
      </w:hyperlink>
      <w:r w:rsidR="00A120F0">
        <w:rPr>
          <w:rFonts w:cs="Segoe UI"/>
          <w:szCs w:val="22"/>
        </w:rPr>
        <w:t xml:space="preserve"> sowie </w:t>
      </w:r>
      <w:r w:rsidR="005C31A8">
        <w:rPr>
          <w:rFonts w:cs="Segoe UI"/>
          <w:szCs w:val="22"/>
        </w:rPr>
        <w:t>den Gewo</w:t>
      </w:r>
      <w:r w:rsidR="009D56BC">
        <w:rPr>
          <w:rFonts w:cs="Segoe UI"/>
          <w:szCs w:val="22"/>
        </w:rPr>
        <w:t>h</w:t>
      </w:r>
      <w:r w:rsidR="005C31A8">
        <w:rPr>
          <w:rFonts w:cs="Segoe UI"/>
          <w:szCs w:val="22"/>
        </w:rPr>
        <w:t>nheits-Check</w:t>
      </w:r>
      <w:r w:rsidR="00C723CC">
        <w:rPr>
          <w:rFonts w:cs="Segoe UI"/>
          <w:szCs w:val="22"/>
        </w:rPr>
        <w:t xml:space="preserve">, der helfen soll, </w:t>
      </w:r>
      <w:r w:rsidR="00C14D37">
        <w:rPr>
          <w:rFonts w:cs="Segoe UI"/>
          <w:szCs w:val="22"/>
        </w:rPr>
        <w:t>CO</w:t>
      </w:r>
      <w:r w:rsidR="00C14D37" w:rsidRPr="00C14D37">
        <w:rPr>
          <w:rFonts w:cs="Segoe UI"/>
          <w:szCs w:val="22"/>
          <w:vertAlign w:val="subscript"/>
        </w:rPr>
        <w:t>2</w:t>
      </w:r>
      <w:r w:rsidR="00C14D37">
        <w:rPr>
          <w:rFonts w:cs="Segoe UI"/>
          <w:szCs w:val="22"/>
        </w:rPr>
        <w:t xml:space="preserve">-intensive </w:t>
      </w:r>
      <w:r w:rsidR="00C723CC">
        <w:rPr>
          <w:rFonts w:cs="Segoe UI"/>
          <w:szCs w:val="22"/>
        </w:rPr>
        <w:t>Angewohnheiten</w:t>
      </w:r>
      <w:r w:rsidR="005C31A8">
        <w:rPr>
          <w:rFonts w:cs="Segoe UI"/>
          <w:szCs w:val="22"/>
        </w:rPr>
        <w:t xml:space="preserve"> </w:t>
      </w:r>
      <w:r w:rsidR="0095534B">
        <w:rPr>
          <w:rFonts w:cs="Segoe UI"/>
          <w:szCs w:val="22"/>
        </w:rPr>
        <w:t>abzulegen</w:t>
      </w:r>
      <w:r w:rsidR="00BB67CE">
        <w:rPr>
          <w:rFonts w:cs="Segoe UI"/>
          <w:szCs w:val="22"/>
        </w:rPr>
        <w:t>.</w:t>
      </w:r>
      <w:r w:rsidR="009117E0">
        <w:rPr>
          <w:rFonts w:cs="Segoe UI"/>
          <w:szCs w:val="22"/>
        </w:rPr>
        <w:t xml:space="preserve"> </w:t>
      </w:r>
    </w:p>
    <w:p w14:paraId="3874E3CD" w14:textId="77777777" w:rsidR="00197A43" w:rsidRDefault="00197A43" w:rsidP="009C688C">
      <w:pPr>
        <w:rPr>
          <w:rFonts w:cs="Segoe UI"/>
          <w:szCs w:val="22"/>
        </w:rPr>
      </w:pPr>
    </w:p>
    <w:p w14:paraId="2E8AAEB4" w14:textId="77777777" w:rsidR="00725FC4" w:rsidRPr="00101EC5" w:rsidRDefault="00725FC4" w:rsidP="00725FC4">
      <w:pPr>
        <w:rPr>
          <w:rFonts w:cs="Segoe UI"/>
          <w:sz w:val="16"/>
          <w:szCs w:val="16"/>
        </w:rPr>
      </w:pPr>
      <w:r w:rsidRPr="009C688C">
        <w:rPr>
          <w:rFonts w:cs="Segoe UI"/>
          <w:sz w:val="16"/>
          <w:szCs w:val="16"/>
        </w:rPr>
        <w:t>*</w:t>
      </w:r>
      <w:r>
        <w:rPr>
          <w:rFonts w:cs="Segoe UI"/>
          <w:sz w:val="16"/>
          <w:szCs w:val="16"/>
        </w:rPr>
        <w:t>Stand</w:t>
      </w:r>
      <w:r w:rsidRPr="009C688C">
        <w:rPr>
          <w:rFonts w:cs="Segoe UI"/>
          <w:sz w:val="16"/>
          <w:szCs w:val="16"/>
        </w:rPr>
        <w:t>: Februar 2021</w:t>
      </w:r>
    </w:p>
    <w:p w14:paraId="67D58337" w14:textId="77777777" w:rsidR="00F5541A" w:rsidRPr="000809E8" w:rsidRDefault="00F5541A" w:rsidP="005B52F1">
      <w:pPr>
        <w:spacing w:line="300" w:lineRule="atLeast"/>
        <w:outlineLvl w:val="0"/>
        <w:rPr>
          <w:rFonts w:asciiTheme="minorHAnsi" w:hAnsiTheme="minorHAnsi" w:cstheme="minorHAnsi"/>
          <w:sz w:val="18"/>
          <w:szCs w:val="18"/>
        </w:rPr>
      </w:pPr>
    </w:p>
    <w:p w14:paraId="0517D2CA"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7DFE41E2" w14:textId="77777777" w:rsidR="005B52F1" w:rsidRPr="00F5541A" w:rsidRDefault="005B52F1" w:rsidP="00F5541A">
      <w:pPr>
        <w:ind w:right="-1"/>
        <w:rPr>
          <w:rStyle w:val="AboutandContactBody"/>
        </w:rPr>
      </w:pPr>
    </w:p>
    <w:p w14:paraId="1E326547"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6"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7"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0E64171C" w14:textId="77777777" w:rsidR="005B52F1" w:rsidRPr="005B52F1" w:rsidRDefault="005B52F1" w:rsidP="00F5541A">
      <w:pPr>
        <w:outlineLvl w:val="0"/>
        <w:rPr>
          <w:rFonts w:asciiTheme="minorHAnsi" w:hAnsiTheme="minorHAnsi" w:cstheme="minorHAnsi"/>
          <w:sz w:val="18"/>
          <w:szCs w:val="18"/>
          <w:lang w:val="de-AT"/>
        </w:rPr>
      </w:pPr>
    </w:p>
    <w:p w14:paraId="30D73722"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4B6AE267" w14:textId="77777777" w:rsidR="00030409" w:rsidRDefault="00030409" w:rsidP="00F5541A">
      <w:pPr>
        <w:rPr>
          <w:rFonts w:asciiTheme="minorHAnsi" w:hAnsiTheme="minorHAnsi" w:cstheme="minorHAnsi"/>
          <w:sz w:val="18"/>
          <w:szCs w:val="18"/>
        </w:rPr>
      </w:pPr>
    </w:p>
    <w:p w14:paraId="5E7C5518"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5834F1">
        <w:rPr>
          <w:rFonts w:asciiTheme="minorHAnsi" w:hAnsiTheme="minorHAnsi" w:cstheme="minorHAnsi"/>
          <w:sz w:val="18"/>
          <w:szCs w:val="18"/>
        </w:rPr>
        <w:t>Mitarbeiter:innen</w:t>
      </w:r>
      <w:proofErr w:type="spellEnd"/>
      <w:proofErr w:type="gram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for</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the</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of</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62D96517" w14:textId="77777777" w:rsidR="005834F1" w:rsidRDefault="005834F1" w:rsidP="00F5541A">
      <w:pPr>
        <w:ind w:right="-1"/>
        <w:rPr>
          <w:rStyle w:val="AboutandContactBody"/>
        </w:rPr>
      </w:pPr>
    </w:p>
    <w:p w14:paraId="4908085C" w14:textId="51EBE83E" w:rsidR="005B52F1" w:rsidRPr="003F3146"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3F3146">
        <w:rPr>
          <w:rFonts w:asciiTheme="minorHAnsi" w:hAnsiTheme="minorHAnsi" w:cstheme="minorHAnsi"/>
          <w:sz w:val="18"/>
          <w:szCs w:val="18"/>
          <w:lang w:val="en-US"/>
        </w:rPr>
        <w:t>Michael Sgiarovello</w:t>
      </w:r>
      <w:r w:rsidRPr="003F3146">
        <w:rPr>
          <w:rFonts w:asciiTheme="minorHAnsi" w:hAnsiTheme="minorHAnsi" w:cstheme="minorHAnsi"/>
          <w:sz w:val="18"/>
          <w:szCs w:val="18"/>
          <w:lang w:val="en-US"/>
        </w:rPr>
        <w:tab/>
      </w:r>
      <w:r w:rsidR="003F3146" w:rsidRPr="003F3146">
        <w:rPr>
          <w:rFonts w:asciiTheme="minorHAnsi" w:hAnsiTheme="minorHAnsi" w:cstheme="minorHAnsi"/>
          <w:sz w:val="18"/>
          <w:szCs w:val="18"/>
          <w:lang w:val="en-US"/>
        </w:rPr>
        <w:t>Ulrike Gloyer</w:t>
      </w:r>
    </w:p>
    <w:p w14:paraId="54358591" w14:textId="4EDCAA85" w:rsidR="005B52F1" w:rsidRPr="003F3146"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3F3146">
        <w:rPr>
          <w:rFonts w:asciiTheme="minorHAnsi" w:hAnsiTheme="minorHAnsi" w:cstheme="minorHAnsi"/>
          <w:sz w:val="18"/>
          <w:szCs w:val="18"/>
          <w:lang w:val="en-US"/>
        </w:rPr>
        <w:t>Telefon</w:t>
      </w:r>
      <w:proofErr w:type="spellEnd"/>
      <w:r w:rsidRPr="003F3146">
        <w:rPr>
          <w:rFonts w:asciiTheme="minorHAnsi" w:hAnsiTheme="minorHAnsi" w:cstheme="minorHAnsi"/>
          <w:sz w:val="18"/>
          <w:szCs w:val="18"/>
          <w:lang w:val="en-US"/>
        </w:rPr>
        <w:tab/>
        <w:t>+43 (0)1 711 04-2744</w:t>
      </w:r>
      <w:r w:rsidRPr="003F3146">
        <w:rPr>
          <w:rFonts w:asciiTheme="minorHAnsi" w:hAnsiTheme="minorHAnsi" w:cstheme="minorHAnsi"/>
          <w:sz w:val="18"/>
          <w:szCs w:val="18"/>
          <w:lang w:val="en-US"/>
        </w:rPr>
        <w:tab/>
        <w:t>+43 (0)1 711 04-225</w:t>
      </w:r>
      <w:r w:rsidR="003F3146" w:rsidRPr="003F3146">
        <w:rPr>
          <w:rFonts w:asciiTheme="minorHAnsi" w:hAnsiTheme="minorHAnsi" w:cstheme="minorHAnsi"/>
          <w:sz w:val="18"/>
          <w:szCs w:val="18"/>
          <w:lang w:val="en-US"/>
        </w:rPr>
        <w:t>1</w:t>
      </w:r>
    </w:p>
    <w:p w14:paraId="2451E4D8" w14:textId="247F429E" w:rsidR="005B52F1" w:rsidRPr="003F3146" w:rsidRDefault="00F5541A" w:rsidP="00F5541A">
      <w:pPr>
        <w:tabs>
          <w:tab w:val="left" w:pos="1080"/>
          <w:tab w:val="left" w:pos="4500"/>
        </w:tabs>
        <w:spacing w:line="240" w:lineRule="auto"/>
        <w:rPr>
          <w:rFonts w:asciiTheme="minorHAnsi" w:hAnsiTheme="minorHAnsi" w:cstheme="minorHAnsi"/>
          <w:sz w:val="18"/>
          <w:szCs w:val="18"/>
          <w:lang w:val="en-US"/>
        </w:rPr>
      </w:pPr>
      <w:r w:rsidRPr="003F3146">
        <w:rPr>
          <w:rFonts w:asciiTheme="minorHAnsi" w:hAnsiTheme="minorHAnsi" w:cstheme="minorHAnsi"/>
          <w:sz w:val="18"/>
          <w:szCs w:val="18"/>
          <w:lang w:val="en-US"/>
        </w:rPr>
        <w:t>E-Mail</w:t>
      </w:r>
      <w:r w:rsidRPr="003F3146">
        <w:rPr>
          <w:rFonts w:asciiTheme="minorHAnsi" w:hAnsiTheme="minorHAnsi" w:cstheme="minorHAnsi"/>
          <w:sz w:val="18"/>
          <w:szCs w:val="18"/>
          <w:lang w:val="en-US"/>
        </w:rPr>
        <w:tab/>
        <w:t>michael.sgiarovello@henkel.com</w:t>
      </w:r>
      <w:r w:rsidRPr="003F3146">
        <w:rPr>
          <w:rFonts w:asciiTheme="minorHAnsi" w:hAnsiTheme="minorHAnsi" w:cstheme="minorHAnsi"/>
          <w:sz w:val="18"/>
          <w:szCs w:val="18"/>
          <w:lang w:val="en-US"/>
        </w:rPr>
        <w:tab/>
      </w:r>
      <w:r w:rsidR="003F3146" w:rsidRPr="003F3146">
        <w:rPr>
          <w:rFonts w:asciiTheme="minorHAnsi" w:hAnsiTheme="minorHAnsi" w:cstheme="minorHAnsi"/>
          <w:sz w:val="18"/>
          <w:szCs w:val="18"/>
          <w:lang w:val="en-US"/>
        </w:rPr>
        <w:t>ulrike.</w:t>
      </w:r>
      <w:r w:rsidR="003F3146">
        <w:rPr>
          <w:rFonts w:asciiTheme="minorHAnsi" w:hAnsiTheme="minorHAnsi" w:cstheme="minorHAnsi"/>
          <w:sz w:val="18"/>
          <w:szCs w:val="18"/>
          <w:lang w:val="en-US"/>
        </w:rPr>
        <w:t>gloyer</w:t>
      </w:r>
      <w:r w:rsidR="005B52F1" w:rsidRPr="003F3146">
        <w:rPr>
          <w:rFonts w:asciiTheme="minorHAnsi" w:hAnsiTheme="minorHAnsi" w:cstheme="minorHAnsi"/>
          <w:sz w:val="18"/>
          <w:szCs w:val="18"/>
          <w:lang w:val="en-US"/>
        </w:rPr>
        <w:t>@henkel.com</w:t>
      </w:r>
    </w:p>
    <w:p w14:paraId="74C4EBC9" w14:textId="77777777" w:rsidR="00BF6E82" w:rsidRPr="003F3146" w:rsidRDefault="00BF6E82" w:rsidP="00BF6E82">
      <w:pPr>
        <w:rPr>
          <w:rStyle w:val="AboutandContactBody"/>
          <w:lang w:val="en-US"/>
        </w:rPr>
      </w:pPr>
    </w:p>
    <w:p w14:paraId="41967C80" w14:textId="77777777" w:rsidR="002C6B5E" w:rsidRPr="003F3146" w:rsidRDefault="00F5541A" w:rsidP="00BF6E82">
      <w:pPr>
        <w:rPr>
          <w:rStyle w:val="AboutandContactBody"/>
          <w:lang w:val="en-US"/>
        </w:rPr>
      </w:pPr>
      <w:r w:rsidRPr="003F3146">
        <w:rPr>
          <w:rStyle w:val="AboutandContactBody"/>
          <w:lang w:val="en-US"/>
        </w:rPr>
        <w:t>Henkel Central Eastern Europe GmbH</w:t>
      </w:r>
    </w:p>
    <w:sectPr w:rsidR="002C6B5E" w:rsidRPr="003F3146" w:rsidSect="00350F04">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C217" w14:textId="77777777" w:rsidR="00BA19B9" w:rsidRDefault="00BA19B9">
      <w:r>
        <w:separator/>
      </w:r>
    </w:p>
  </w:endnote>
  <w:endnote w:type="continuationSeparator" w:id="0">
    <w:p w14:paraId="328909FE" w14:textId="77777777" w:rsidR="00BA19B9" w:rsidRDefault="00BA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5D9A" w14:textId="534910EA"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BE1A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3F3146">
      <w:fldChar w:fldCharType="begin"/>
    </w:r>
    <w:r w:rsidR="003F3146">
      <w:instrText xml:space="preserve"> NUMPAGES  \* Arabic  \* MERGEFORMAT </w:instrText>
    </w:r>
    <w:r w:rsidR="003F3146">
      <w:fldChar w:fldCharType="separate"/>
    </w:r>
    <w:r w:rsidR="005B5CFE">
      <w:t>2</w:t>
    </w:r>
    <w:r w:rsidR="003F314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9721"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5C05AE42" wp14:editId="60FB0AAB">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19D52328" wp14:editId="20B271A0">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78BDD486" wp14:editId="258F0ADF">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7BA0DFF4" wp14:editId="65BC96C3">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0EF0B240" wp14:editId="42F2FAF2">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7E91EA81" wp14:editId="3EDE59D7">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7329540F" wp14:editId="138AC42E">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4D94CE95" wp14:editId="60C61AF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2B058B10" wp14:editId="0EB4BF08">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52AC" w14:textId="77777777" w:rsidR="00BA19B9" w:rsidRDefault="00BA19B9">
      <w:r>
        <w:separator/>
      </w:r>
    </w:p>
  </w:footnote>
  <w:footnote w:type="continuationSeparator" w:id="0">
    <w:p w14:paraId="372F902B" w14:textId="77777777" w:rsidR="00BA19B9" w:rsidRDefault="00BA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F7E1"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095E6E9" wp14:editId="31C83D5B">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13DB1"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095E6E9"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47113DB1"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69E69530" wp14:editId="4DF63711">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79AB5ED7" wp14:editId="3E624BE0">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E97914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34"/>
    <w:rsid w:val="00002AA4"/>
    <w:rsid w:val="00005267"/>
    <w:rsid w:val="00006346"/>
    <w:rsid w:val="00006CA5"/>
    <w:rsid w:val="00011D84"/>
    <w:rsid w:val="0001624D"/>
    <w:rsid w:val="00021C67"/>
    <w:rsid w:val="00030409"/>
    <w:rsid w:val="00030557"/>
    <w:rsid w:val="0003075C"/>
    <w:rsid w:val="00030F51"/>
    <w:rsid w:val="00040CC9"/>
    <w:rsid w:val="00051E86"/>
    <w:rsid w:val="000575F9"/>
    <w:rsid w:val="000618FC"/>
    <w:rsid w:val="00067071"/>
    <w:rsid w:val="000809E8"/>
    <w:rsid w:val="00080D10"/>
    <w:rsid w:val="00095A97"/>
    <w:rsid w:val="000B24FA"/>
    <w:rsid w:val="000B695A"/>
    <w:rsid w:val="000C210A"/>
    <w:rsid w:val="000C56DD"/>
    <w:rsid w:val="000D1672"/>
    <w:rsid w:val="000E1188"/>
    <w:rsid w:val="000E2F62"/>
    <w:rsid w:val="000E38ED"/>
    <w:rsid w:val="000E7BF3"/>
    <w:rsid w:val="000E7F24"/>
    <w:rsid w:val="000F03BE"/>
    <w:rsid w:val="000F225B"/>
    <w:rsid w:val="000F2EF0"/>
    <w:rsid w:val="000F7FAF"/>
    <w:rsid w:val="00101EC5"/>
    <w:rsid w:val="00105458"/>
    <w:rsid w:val="00105975"/>
    <w:rsid w:val="00111F4D"/>
    <w:rsid w:val="00112A3F"/>
    <w:rsid w:val="00115230"/>
    <w:rsid w:val="00115B5F"/>
    <w:rsid w:val="001162B4"/>
    <w:rsid w:val="00122CBC"/>
    <w:rsid w:val="00126D4A"/>
    <w:rsid w:val="00127A64"/>
    <w:rsid w:val="00132DA9"/>
    <w:rsid w:val="0013305B"/>
    <w:rsid w:val="00133B99"/>
    <w:rsid w:val="001443BD"/>
    <w:rsid w:val="00146C4C"/>
    <w:rsid w:val="00171F83"/>
    <w:rsid w:val="001731CE"/>
    <w:rsid w:val="00195F06"/>
    <w:rsid w:val="00197A43"/>
    <w:rsid w:val="001C0B32"/>
    <w:rsid w:val="001C4BE1"/>
    <w:rsid w:val="001D3EAA"/>
    <w:rsid w:val="001E0F71"/>
    <w:rsid w:val="001E6D05"/>
    <w:rsid w:val="001E7C28"/>
    <w:rsid w:val="001F1BDF"/>
    <w:rsid w:val="001F7110"/>
    <w:rsid w:val="001F7E96"/>
    <w:rsid w:val="00202284"/>
    <w:rsid w:val="00212488"/>
    <w:rsid w:val="002146FE"/>
    <w:rsid w:val="00220628"/>
    <w:rsid w:val="002304D2"/>
    <w:rsid w:val="00236E2A"/>
    <w:rsid w:val="00237F62"/>
    <w:rsid w:val="0024586A"/>
    <w:rsid w:val="00246A35"/>
    <w:rsid w:val="00256F0C"/>
    <w:rsid w:val="00262C05"/>
    <w:rsid w:val="00270CE3"/>
    <w:rsid w:val="00273DA7"/>
    <w:rsid w:val="00280D6D"/>
    <w:rsid w:val="00281D14"/>
    <w:rsid w:val="00282C13"/>
    <w:rsid w:val="002A0DF7"/>
    <w:rsid w:val="002A60E0"/>
    <w:rsid w:val="002B0711"/>
    <w:rsid w:val="002C0335"/>
    <w:rsid w:val="002C252E"/>
    <w:rsid w:val="002C6773"/>
    <w:rsid w:val="002C6B5E"/>
    <w:rsid w:val="002D2A3D"/>
    <w:rsid w:val="002E0B17"/>
    <w:rsid w:val="002E4FFB"/>
    <w:rsid w:val="002E7DED"/>
    <w:rsid w:val="002F711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1551"/>
    <w:rsid w:val="00372E36"/>
    <w:rsid w:val="00376EE9"/>
    <w:rsid w:val="003778EF"/>
    <w:rsid w:val="00377CBB"/>
    <w:rsid w:val="003877B6"/>
    <w:rsid w:val="00393887"/>
    <w:rsid w:val="00394C6B"/>
    <w:rsid w:val="00396808"/>
    <w:rsid w:val="003A4E62"/>
    <w:rsid w:val="003B1069"/>
    <w:rsid w:val="003B390A"/>
    <w:rsid w:val="003C15DE"/>
    <w:rsid w:val="003C4EB2"/>
    <w:rsid w:val="003E32CD"/>
    <w:rsid w:val="003F1AF3"/>
    <w:rsid w:val="003F3146"/>
    <w:rsid w:val="003F4D8D"/>
    <w:rsid w:val="004215A5"/>
    <w:rsid w:val="004313E7"/>
    <w:rsid w:val="00431C97"/>
    <w:rsid w:val="004425E0"/>
    <w:rsid w:val="0044763B"/>
    <w:rsid w:val="004545FD"/>
    <w:rsid w:val="004629B3"/>
    <w:rsid w:val="0046376E"/>
    <w:rsid w:val="0046690F"/>
    <w:rsid w:val="00472FEC"/>
    <w:rsid w:val="00477934"/>
    <w:rsid w:val="00490A03"/>
    <w:rsid w:val="00493327"/>
    <w:rsid w:val="00494DBE"/>
    <w:rsid w:val="00495CE6"/>
    <w:rsid w:val="004A323C"/>
    <w:rsid w:val="004A4FE7"/>
    <w:rsid w:val="004B1072"/>
    <w:rsid w:val="004B54E8"/>
    <w:rsid w:val="004C4FEB"/>
    <w:rsid w:val="004C6B79"/>
    <w:rsid w:val="004D059B"/>
    <w:rsid w:val="004D4CB6"/>
    <w:rsid w:val="004D7D58"/>
    <w:rsid w:val="004E18C9"/>
    <w:rsid w:val="004E3341"/>
    <w:rsid w:val="004F10C1"/>
    <w:rsid w:val="004F4B85"/>
    <w:rsid w:val="00502560"/>
    <w:rsid w:val="00502E62"/>
    <w:rsid w:val="0052212B"/>
    <w:rsid w:val="00534899"/>
    <w:rsid w:val="00534B46"/>
    <w:rsid w:val="00540358"/>
    <w:rsid w:val="00543453"/>
    <w:rsid w:val="005446BA"/>
    <w:rsid w:val="00544C2E"/>
    <w:rsid w:val="00547421"/>
    <w:rsid w:val="0055571E"/>
    <w:rsid w:val="00556384"/>
    <w:rsid w:val="00556F67"/>
    <w:rsid w:val="005833F0"/>
    <w:rsid w:val="005834F1"/>
    <w:rsid w:val="00586CAF"/>
    <w:rsid w:val="00591180"/>
    <w:rsid w:val="0059630C"/>
    <w:rsid w:val="0059722C"/>
    <w:rsid w:val="00597D07"/>
    <w:rsid w:val="005A3846"/>
    <w:rsid w:val="005B52F1"/>
    <w:rsid w:val="005B5CFE"/>
    <w:rsid w:val="005B6A58"/>
    <w:rsid w:val="005C31A8"/>
    <w:rsid w:val="005C7112"/>
    <w:rsid w:val="005D0561"/>
    <w:rsid w:val="005D0AD9"/>
    <w:rsid w:val="005D22F6"/>
    <w:rsid w:val="005D6D60"/>
    <w:rsid w:val="005E0C30"/>
    <w:rsid w:val="005E69D9"/>
    <w:rsid w:val="005F27F4"/>
    <w:rsid w:val="005F3239"/>
    <w:rsid w:val="005F6567"/>
    <w:rsid w:val="00607256"/>
    <w:rsid w:val="006144B1"/>
    <w:rsid w:val="0062593D"/>
    <w:rsid w:val="00630D5A"/>
    <w:rsid w:val="006335F1"/>
    <w:rsid w:val="006345B6"/>
    <w:rsid w:val="00635712"/>
    <w:rsid w:val="006362AD"/>
    <w:rsid w:val="00643D8A"/>
    <w:rsid w:val="00652229"/>
    <w:rsid w:val="00652793"/>
    <w:rsid w:val="006626CA"/>
    <w:rsid w:val="00663487"/>
    <w:rsid w:val="00663A37"/>
    <w:rsid w:val="00664372"/>
    <w:rsid w:val="00672382"/>
    <w:rsid w:val="00672891"/>
    <w:rsid w:val="00672E10"/>
    <w:rsid w:val="00672F0A"/>
    <w:rsid w:val="00682EB9"/>
    <w:rsid w:val="0068441A"/>
    <w:rsid w:val="00687A75"/>
    <w:rsid w:val="00690B19"/>
    <w:rsid w:val="00695F34"/>
    <w:rsid w:val="00696CAE"/>
    <w:rsid w:val="006A0A3C"/>
    <w:rsid w:val="006A79F0"/>
    <w:rsid w:val="006B499F"/>
    <w:rsid w:val="006C14C3"/>
    <w:rsid w:val="006C5E02"/>
    <w:rsid w:val="006D4996"/>
    <w:rsid w:val="006D54AB"/>
    <w:rsid w:val="006D6E15"/>
    <w:rsid w:val="006E3006"/>
    <w:rsid w:val="006E3BE9"/>
    <w:rsid w:val="006E4012"/>
    <w:rsid w:val="006E5032"/>
    <w:rsid w:val="006E5BDA"/>
    <w:rsid w:val="006F08E3"/>
    <w:rsid w:val="006F0FC7"/>
    <w:rsid w:val="006F670F"/>
    <w:rsid w:val="006F7AA5"/>
    <w:rsid w:val="007020A2"/>
    <w:rsid w:val="00703272"/>
    <w:rsid w:val="0070733C"/>
    <w:rsid w:val="00710C5D"/>
    <w:rsid w:val="0071348C"/>
    <w:rsid w:val="007162BE"/>
    <w:rsid w:val="00717273"/>
    <w:rsid w:val="00720FD4"/>
    <w:rsid w:val="00724AF2"/>
    <w:rsid w:val="00725FC4"/>
    <w:rsid w:val="0073096C"/>
    <w:rsid w:val="0073532B"/>
    <w:rsid w:val="007365F6"/>
    <w:rsid w:val="00742398"/>
    <w:rsid w:val="007507B5"/>
    <w:rsid w:val="00753A24"/>
    <w:rsid w:val="00756B52"/>
    <w:rsid w:val="00772188"/>
    <w:rsid w:val="007813D0"/>
    <w:rsid w:val="00785993"/>
    <w:rsid w:val="00786BA3"/>
    <w:rsid w:val="0079202F"/>
    <w:rsid w:val="00795AF2"/>
    <w:rsid w:val="007A4432"/>
    <w:rsid w:val="007A784E"/>
    <w:rsid w:val="007B499C"/>
    <w:rsid w:val="007B4AA4"/>
    <w:rsid w:val="007B4D4B"/>
    <w:rsid w:val="007D2A02"/>
    <w:rsid w:val="007D6C29"/>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769F6"/>
    <w:rsid w:val="008825EE"/>
    <w:rsid w:val="0088596E"/>
    <w:rsid w:val="0089796A"/>
    <w:rsid w:val="008A2375"/>
    <w:rsid w:val="008A24FC"/>
    <w:rsid w:val="008A4931"/>
    <w:rsid w:val="008D76C5"/>
    <w:rsid w:val="008E0AFA"/>
    <w:rsid w:val="008E75D3"/>
    <w:rsid w:val="008F0DD4"/>
    <w:rsid w:val="008F125E"/>
    <w:rsid w:val="008F4D2F"/>
    <w:rsid w:val="00905BFD"/>
    <w:rsid w:val="009117E0"/>
    <w:rsid w:val="00917162"/>
    <w:rsid w:val="009176B5"/>
    <w:rsid w:val="00917883"/>
    <w:rsid w:val="009221D8"/>
    <w:rsid w:val="009251CC"/>
    <w:rsid w:val="009264BC"/>
    <w:rsid w:val="0092714E"/>
    <w:rsid w:val="009343C5"/>
    <w:rsid w:val="00942002"/>
    <w:rsid w:val="00947885"/>
    <w:rsid w:val="00952168"/>
    <w:rsid w:val="009527FE"/>
    <w:rsid w:val="00954B95"/>
    <w:rsid w:val="0095534B"/>
    <w:rsid w:val="00970CFC"/>
    <w:rsid w:val="009739A0"/>
    <w:rsid w:val="00974F84"/>
    <w:rsid w:val="009767C7"/>
    <w:rsid w:val="00984B71"/>
    <w:rsid w:val="0098579A"/>
    <w:rsid w:val="0099195A"/>
    <w:rsid w:val="00992A11"/>
    <w:rsid w:val="00994681"/>
    <w:rsid w:val="0099486A"/>
    <w:rsid w:val="009955E4"/>
    <w:rsid w:val="009A0E26"/>
    <w:rsid w:val="009A16EC"/>
    <w:rsid w:val="009B23EB"/>
    <w:rsid w:val="009B3B37"/>
    <w:rsid w:val="009B7D1F"/>
    <w:rsid w:val="009C088E"/>
    <w:rsid w:val="009C4D35"/>
    <w:rsid w:val="009C688C"/>
    <w:rsid w:val="009C6C36"/>
    <w:rsid w:val="009D1522"/>
    <w:rsid w:val="009D56BC"/>
    <w:rsid w:val="009E5EB4"/>
    <w:rsid w:val="00A044D6"/>
    <w:rsid w:val="00A04ADB"/>
    <w:rsid w:val="00A11E0F"/>
    <w:rsid w:val="00A120F0"/>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521D"/>
    <w:rsid w:val="00A87870"/>
    <w:rsid w:val="00A91A70"/>
    <w:rsid w:val="00A9385D"/>
    <w:rsid w:val="00AA0886"/>
    <w:rsid w:val="00AA1B85"/>
    <w:rsid w:val="00AB1CB6"/>
    <w:rsid w:val="00AB1D9A"/>
    <w:rsid w:val="00AB26D7"/>
    <w:rsid w:val="00AD44FE"/>
    <w:rsid w:val="00AE49F1"/>
    <w:rsid w:val="00B053E3"/>
    <w:rsid w:val="00B05CCA"/>
    <w:rsid w:val="00B14271"/>
    <w:rsid w:val="00B16270"/>
    <w:rsid w:val="00B2685D"/>
    <w:rsid w:val="00B30270"/>
    <w:rsid w:val="00B30351"/>
    <w:rsid w:val="00B33C2A"/>
    <w:rsid w:val="00B422EC"/>
    <w:rsid w:val="00B61457"/>
    <w:rsid w:val="00B62D6C"/>
    <w:rsid w:val="00B726D4"/>
    <w:rsid w:val="00B8214F"/>
    <w:rsid w:val="00B86A4F"/>
    <w:rsid w:val="00B93035"/>
    <w:rsid w:val="00B958E8"/>
    <w:rsid w:val="00BA09B2"/>
    <w:rsid w:val="00BA19B9"/>
    <w:rsid w:val="00BA5B46"/>
    <w:rsid w:val="00BB67CE"/>
    <w:rsid w:val="00BC0995"/>
    <w:rsid w:val="00BE1A1E"/>
    <w:rsid w:val="00BE26D9"/>
    <w:rsid w:val="00BE793A"/>
    <w:rsid w:val="00BF2B82"/>
    <w:rsid w:val="00BF432A"/>
    <w:rsid w:val="00BF6E82"/>
    <w:rsid w:val="00C00020"/>
    <w:rsid w:val="00C060C7"/>
    <w:rsid w:val="00C14D37"/>
    <w:rsid w:val="00C24C17"/>
    <w:rsid w:val="00C30AD4"/>
    <w:rsid w:val="00C3430B"/>
    <w:rsid w:val="00C40B88"/>
    <w:rsid w:val="00C47D87"/>
    <w:rsid w:val="00C5376E"/>
    <w:rsid w:val="00C723CC"/>
    <w:rsid w:val="00C97091"/>
    <w:rsid w:val="00C97260"/>
    <w:rsid w:val="00CA2001"/>
    <w:rsid w:val="00CB5B6C"/>
    <w:rsid w:val="00CC56CC"/>
    <w:rsid w:val="00CD16BE"/>
    <w:rsid w:val="00CD4616"/>
    <w:rsid w:val="00CE33D5"/>
    <w:rsid w:val="00CF14BD"/>
    <w:rsid w:val="00CF445E"/>
    <w:rsid w:val="00CF5D37"/>
    <w:rsid w:val="00CF6F33"/>
    <w:rsid w:val="00D02248"/>
    <w:rsid w:val="00D04F07"/>
    <w:rsid w:val="00D063B8"/>
    <w:rsid w:val="00D06825"/>
    <w:rsid w:val="00D17E3B"/>
    <w:rsid w:val="00D23C09"/>
    <w:rsid w:val="00D23CED"/>
    <w:rsid w:val="00D24BD2"/>
    <w:rsid w:val="00D2573D"/>
    <w:rsid w:val="00D260A2"/>
    <w:rsid w:val="00D30CC6"/>
    <w:rsid w:val="00D3260C"/>
    <w:rsid w:val="00D35790"/>
    <w:rsid w:val="00D360F1"/>
    <w:rsid w:val="00D500F5"/>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0934"/>
    <w:rsid w:val="00DB5A79"/>
    <w:rsid w:val="00DC005A"/>
    <w:rsid w:val="00DC2E7B"/>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4006"/>
    <w:rsid w:val="00E37F70"/>
    <w:rsid w:val="00E42663"/>
    <w:rsid w:val="00E446C1"/>
    <w:rsid w:val="00E515AF"/>
    <w:rsid w:val="00E549ED"/>
    <w:rsid w:val="00E636D0"/>
    <w:rsid w:val="00E758B9"/>
    <w:rsid w:val="00E85569"/>
    <w:rsid w:val="00E856AF"/>
    <w:rsid w:val="00E86B83"/>
    <w:rsid w:val="00E87C64"/>
    <w:rsid w:val="00E93A01"/>
    <w:rsid w:val="00E93FF8"/>
    <w:rsid w:val="00E96EAF"/>
    <w:rsid w:val="00EA1752"/>
    <w:rsid w:val="00EA5A89"/>
    <w:rsid w:val="00EA5BDB"/>
    <w:rsid w:val="00EA6BB5"/>
    <w:rsid w:val="00EB46D9"/>
    <w:rsid w:val="00EC142D"/>
    <w:rsid w:val="00EC1E16"/>
    <w:rsid w:val="00ED0F85"/>
    <w:rsid w:val="00ED2B5C"/>
    <w:rsid w:val="00ED3269"/>
    <w:rsid w:val="00EE1A8C"/>
    <w:rsid w:val="00EE2A03"/>
    <w:rsid w:val="00EE448C"/>
    <w:rsid w:val="00EF15FF"/>
    <w:rsid w:val="00EF1B17"/>
    <w:rsid w:val="00EF7111"/>
    <w:rsid w:val="00EF7D1A"/>
    <w:rsid w:val="00F009BF"/>
    <w:rsid w:val="00F0448F"/>
    <w:rsid w:val="00F270E9"/>
    <w:rsid w:val="00F275C0"/>
    <w:rsid w:val="00F27FF1"/>
    <w:rsid w:val="00F346B6"/>
    <w:rsid w:val="00F36145"/>
    <w:rsid w:val="00F37BDD"/>
    <w:rsid w:val="00F41503"/>
    <w:rsid w:val="00F455D3"/>
    <w:rsid w:val="00F466C8"/>
    <w:rsid w:val="00F469A9"/>
    <w:rsid w:val="00F50B46"/>
    <w:rsid w:val="00F50D1F"/>
    <w:rsid w:val="00F5541A"/>
    <w:rsid w:val="00F56D25"/>
    <w:rsid w:val="00F635FC"/>
    <w:rsid w:val="00F63D03"/>
    <w:rsid w:val="00F654BE"/>
    <w:rsid w:val="00F65E2F"/>
    <w:rsid w:val="00F67DF1"/>
    <w:rsid w:val="00F73A32"/>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1D374804"/>
  <w15:chartTrackingRefBased/>
  <w15:docId w15:val="{8CABE252-D91C-4FD6-BDAF-3EB6D5A8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BesuchterLink">
    <w:name w:val="FollowedHyperlink"/>
    <w:basedOn w:val="Absatz-Standardschriftart"/>
    <w:rsid w:val="00687A75"/>
    <w:rPr>
      <w:color w:val="954F72" w:themeColor="followedHyperlink"/>
      <w:u w:val="single"/>
    </w:rPr>
  </w:style>
  <w:style w:type="paragraph" w:styleId="berarbeitung">
    <w:name w:val="Revision"/>
    <w:hidden/>
    <w:uiPriority w:val="62"/>
    <w:unhideWhenUsed/>
    <w:rsid w:val="00396808"/>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ileseinenunterschiedmacht.a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weileseinenunterschiedmacht.at" TargetMode="External"/><Relationship Id="rId17" Type="http://schemas.openxmlformats.org/officeDocument/2006/relationships/hyperlink" Target="http://www.kosmetik-transparent.at" TargetMode="External"/><Relationship Id="rId2" Type="http://schemas.openxmlformats.org/officeDocument/2006/relationships/customXml" Target="../customXml/item2.xml"/><Relationship Id="rId16" Type="http://schemas.openxmlformats.org/officeDocument/2006/relationships/hyperlink" Target="http://news.henkel.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eileseinenunterschiedmacht.at/hacks.htm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ileseinenunterschiedmacht.at/hacks.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2</Pages>
  <Words>559</Words>
  <Characters>4180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4730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16</cp:revision>
  <cp:lastPrinted>2016-11-16T01:11:00Z</cp:lastPrinted>
  <dcterms:created xsi:type="dcterms:W3CDTF">2023-08-18T08:14:00Z</dcterms:created>
  <dcterms:modified xsi:type="dcterms:W3CDTF">2023-08-22T09:19:00Z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